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jns8ca4y6cmq5yxdzj1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Утверждено                           </w:t>
      </w:r>
      <w:hyperlink w:history="1" r:id="rIdg_6f5_aehtv1o0fhhac0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22 июля 2003 года N 51                                                                                                                                                                   ПОЛОЖЕНИЕ                      о депозитарной деятельности                                                             I. Общие положения                                      1.1.    Настоящее   Положение   определяет   правовые    основыфункционирования   депозитариев   и   устанавливает    особенностидепозитарной деятельности в Кыргызской Республике в соответствии с</w:t>
      </w:r>
      <w:hyperlink w:history="1" r:id="rIdigbfpivozus_esdp06wd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12.   Отношения,   возникающие   в   связи   с   осуществлениемдепозитарной  деятельности, регулируются  настоящим  Положением  и другими нормативными правовыми актами Кыргызской Республики.   1.3.  В  настоящем  Положении использованы  следующие  основныепонятия:   Депозитарий  -  юридическое лицо,  имеющее  лицензию  на  правоведения    профессиональной   деятельности   по   ценным   бумагамуполномоченного  государственного органа по  рынку  ценных  бумаг,функциями которого являются:   - регистрация прав и (или) перехода прав на ценные бумаги,   - клиринг по сделкам с ценными бумагами,   - учет  и  (или)  хранение  ценных  бумаг  и  денежных  средствдепонентов на основании договора на депозитариев обслуживание.   клиринг  ценных бумаг - система расчетов по операциям с ценнымибумагами  для  определения и вычисления  взаимных  обязательств  итребований  участников  операций с  ценными  бумагами,  по  итогамкоторых  осуществляются необходимые операции  по  поставке  ценныхбумаг;   клиринг   денежных   средств   -  система   расчетов   взаимныхобязательств и требований по переводу денежных средств,  связанныхс операциями по ценными бумагами, по итогам которых осуществляютсянеобходимые операции по поставке денежных средств;   поставка  ценных бумаг - передача прав на ценные  бумаги  путемпереводов по счетам депо либо физической их передачи;   собственник   ценных  бумаг  -  лицо,  которому  ценные  бумагипринадлежат на праве собственности;   депонент  -  лицо, которое  на  договорных  основах  пользуетсяуслугами депозитария;   авторизованный депонент - депонент, являющийся профессиональным участником рынка ценных бумаг;   неавторизованный   депонент   -   депонент,    не    являющийсяпрофессиональным участником рынка ценных бумаг;   договор  на  депозитарное обслуживание  (далее  -  депозитарныйдоговор)  -  договор между депозитарием и депонентом, регулирующийих отношения в процессе депозитарной деятельности.   счет   депо   -   совокупность  записей  в  учетных   регистрахдепозитария,  обеспечивающая  регистрацию  реквизитов  депонентов,учет  его  ценных  бумаг/денежных средств и ценных  бумаг/денежныхсредств  его  клиентов,  и  фиксации прав,  закрепленными  даннымиценными бумагами;   авторизованный   счет   депо   -  счет   депо   авторизованногодепонента,  на  котором  ведется  отдельный учет  ценных  бумаг  иденежных  средств депонента и ценных бумаг и денежных средств  егоклиентов;   неавторизованный   счет  депо  -  счет  депо  неавторизованногодепонента, на котором ведется учет только сфственных ценных  бумаги денежных средств депонента;   внутренние  документы  депозитария - утвержденные  депозитариемдокументы   по  осуществлению  депфзитарной  и  сопутствующей   ейдеятельности,  содержащие, в частности,  установленные  правила  истандарты ведения депозитарных операций и их учета;   хранение  ценных  бумаг  - депозитарная услуга  по  обеспечениюсохранности вверенных на хранение ценных бумаг;   поручение   депозитарию   -  документ,  содержащий   инструкциидепозитарию  и  служащий  основанием для  выполнения  депозитарнойоперации или группы связанных депозитарных операций.                        II. Требования к депозитариям      2.1.   Депозитарную  деятельность  могут  осуществлять   толькоюридические  лица на основании соответствующей лицензии  на  правоведения    профессиональной   деятельности   по   ценным   бумагамуполномоченного государственного органа по рынку ценных бумаг.   Специалисты   (персонал)  депозитария  должны   соответствоватьквалификационным    требованиям,   установленным    уполномоченнымгосударственным органом по рынку ценных бумаг.   2.2.   Особенности  деятельности  депозитария   инвестиционногофонда   устанавливаются   </w:t>
      </w:r>
      <w:hyperlink w:history="1" r:id="rIdwzth4fzbdiwmtiznuek_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"Обинвестиционных фондах".   2.3. Функциями депозитария являются:   а)   хранение  ценных  бумаг  (документарных  ценных  бумаг   исертификатов ценных бумаг) и денежных средств депонентов;   б)  передача информации, связанной с владением ценной  бумагой,от  эмитента  (держателя  реестра) депонентам/клиентам  депонентов(далее  -  клиент) и от депонентов (клиентов) эмитенту  (держателюреестра) ценных бумаг;   в)  по поручению депонента получение доходов по ценным бумагам,хранящимся  в депозитарии, с последующим их переводом на  денежныесчета депонентов/клиентов;   г)  учет  обременения  (т.е.  учет  наложения  обязательств  наценные  бумаги  в  случае оформления (их под залог)  ценных  бумагдепонентов   (клиентов)  обязательствами,  а   также   прекращенияобязательств;   д) исполнение поручений по переводу и получению ценных бумаг  иденежных средств депонентов (клиентов);   е) передача сертификатов  ценных бумаг по поручению  депонентов(клиентов) третьим лицам;   ж) проверка сертификатов ценных бумаг на подлинность;   з) клиринг ценных бумаг и денежных средств;   и) инкассация и перевозка ценных бумаг;   к) изъятие из обращения сертификатов ценных бумаг всоответствии с условиями их обращения;   л) регистрация операций с ценными бумагами;   м) осуществление деятельности в качестве номинальногодержателя;   н) контроль за исполнением поручений по ценным бумагам иденежным средствам депонентов (спиентов);   о) обслуживание организатора торговли на рынке  ценных  бумаг -осуществление перехода прав на ценные бумаги по итогам торгов уорганизатора торговли на рынке ценных бумаг;    р) осуществление расчетов по операциям с ценными бумагами.   2.4.   Все  виды  услуг,  оказываемые  депозитарием  депонентам(клиентам),  осуществляются    в   соответствии   с    внутренними документами депозитария и депозитарным договором.              III. Условия и порядок деятельности депозитариев      3.1.  Все  внутренние   документы   депозитария ,  регулирующиепрофессиональную деятельность, должны  соответствовать нормативнымправовым актам Кыргызской Республики.   3.2.  Депозитарий обязан обеспечить целостность и  защищенностьсистемы  учета  и отчетности по депозитарным операциям  с  ценнымибумагами и денежными средствами.   3.3.   Контроль  за  осуществлением  депозитарной  деятельностипроизводится  уполномоченным  государственным  органом  по   рынкуценных   бумаг  в  установленном  нормативными  правовыми   актамиКыргызской Республики порядке.   3.4.  Депозитарии представляют в уполномоченный государственныйорган  по  рынку  ценных бумаг отчетность в порядке  установленномнормативными правовыми актами Кыргызской Республики.   3.5.   За  нарушения  требований  нормативных  правовых   актовКыргызской   Республики   депозитарии  несут   ответственность   всоответствии с законодательством Кыргызской Республики.   В  случае  выявления  фактов нарушения депозитарием  требованийнормативных  правовых  актов Кыргызской Республики  уполномоченныйгосударственный орган по рынку ценных бумаг принимает меры  в  егоотношении    в   соответствии   с   законодательством   КыргызскойРеспублики.                  IV. Ограничения деятельности депозитариев                                      4.1.  По   ценным   бумагам  и  денежным  средствам  депонентов(клиентов) депозитарий не вправе:   -  осуществлять от своего имени операции, в том числе залоговыеоперации  с  ценными бумагами. Депозитарии могут  осуществлять  отсвоего  имени операции, в том числе залоговые операции  с  ценнымибумагами  депонента (клиента) на основании отдельного  договора  сдепонентом (клиентом);   -   представлять  интересы  депонентов  (клиентов)   на   общихсобраниях  акционеров  эмитентов  ценных  бумаг  без  доверенностиоформленной   в   соответствии   с  законодательством   КыргызскойРеспублики;   -   обеспечивать  принятыми  на  хранение  ценными  бумагами  иденежными    средствами    депонентов    (клиентов)    собственныеобязательства или обязательства третьих лиц.   4.2.   Депозитарии  не  вправе  совершать  операции  с  ценнымибумагами  и  денежными  средствами депонентов  (клиентов)  без  ихпрямого   указания,  отданного  в  письменной  форме,  в   порядкеустановленном депозитарным договором.   4.3.  На ценные бумаги и денежные средства депонентов не  можетбыть обращено взыскание по обязательствам депозитария.                        V. Виды операций депозитария      5.1. Все операции, оказываемые депонентам депозитарием, должныотражать следующее:   - на основании какого документа осуществляется операция;   - переходят или не переходят права собственности от одноголица к другому;   -   переводятся   или  не  переводятся  ценные  бумаги/денежныесредства с одного счета депо на другой;   - изменяется или не изменяется держатель ценных бумаг.   5.2.   В   зависимости   от  характера   выполняемых   действийразличаются следующие виды депозитарных операций:   - административные операции;   - учетные операции;   - информационные операции.   5.3.  Административные операции влияют на изменение  записей  ванкете счета депо. При этом сама операционная запись счета депо неизменяется. К административным операциям относится следующее:   - открытие и закрытие счета депо и раздела счета депо;   - изменение данных анкеты счета депо;   - назначение распорядителя;   - внесение изменений в анкету определенного типа ценных бумаги другое.   5.4.  Учетные  операции связаны с учетом перехода собственностина   хранящиеся  в  депозитарии  ценные  бумаги/денежные  средствадепонентов  (клиентов),  с  изменением  статуса  хранения   ценныхбумаг/денежных средств или их перемещением.   Все   учетные  операции  депозитария  затрагивают   два   счета(субсчета)  депо  и учитываются по принципу двойной  записи  -  подебету одного и по кредиту другого счета и делятся на четыре типа:   - "приход" (принятие ценных бумаг/денежных средств вдепозитарий);   -  "расход"  ( выбытие   ценных   бумаг/денежных   средств   издепозитария);   -  "перемещение"  (перемещение  ценных  бумаг/денежных  средствмежду различными местами хранения);   -    "перевод"   (переход   прав   собственности   на    ценныебумаги/денежных средств между различными депонентами).   5.5.  Информационные операции связаны с осуществлением запросово   конкретном   состоянии  операционных   записей   счета   депо,справочников, картотек  и  других  баз,  ведущихся  в  депозитарии   5.6.  Возможно  исполнение комплексных  депозитарных  операций,включающих  в  себя в качестве составляющих элементов  двух  видовдепозитарных операций - административных и учетных. При исполнениикомплексной  депозитарной  операции  изменяется  содержимое  анкетсчетов или других картотек и журналов депозитария, а также остаткина счетах депо.   5.7.  Основанием для исполнения депозитарной операции  являетсяпоручение  -  документ,  переданный в  депозитарий  и  подписанныйинициатором  операции.  Поручения на исполнение  административных,учетных   или   комплексных  депозитарных  операций  должны   бытьдокументами   в   бумажной  форме.  Прием  в  качестве   порученийэлектронных  сообщений или сообщений в иной  форме  допускается  всоответствии   с   действующими  нормативными   правовыми   актамиКыргызской Республики по соглашению сторон.   5.8.  Началом  выполнения депозитарнсй операции является  приемдепозитарием   поручения.  По  завершении  депозитарной   операциидепозитарий  передает  отчет о выполнении операции  всем  лицам  всоответствии с внутренними документами депозитария.   5.9.    Информация   обо   всех   исполненных   и   исполняемыхдепозитарием  операциях должна содержаться в операционном  журналедепозитария. В соответствии с внутренними нормативными документамидепозитария операционный журнал может быть единым или состоять  изотдельных операционных журналов счетов депо.   5.10.  Переданный  получателю отчет о  совершении  депозитарнойоперации  является  официальным  документом  депозитарного  учета.Отчет  об  исполнении  учетной операции  является  основанием  длясовершения проводок в учете получателя отчета.                VI. Основные положения депозитарного договора      6.1.  Депозитарная деятельность осуществляется депозитарием  наосновании  депозитарного  договора с  депонентом,  заключенного  вписьменной форме.   6.2.  При  заключении депозитарного договора  от  депонента  нетребуется  немедленное депонирование  каких-либо ценных бумаг  илиденежных средств.   6.3.  Предложение  заключить депозитарный  договор  исходит  отзаявителя  в  форме письменного заявления. Заявитель  должен  бытьознакомлен  с внутренними нормативными документами депозитария  дозаключения депозитарного договора.   Депозитарий   обязан  обеспечить  предоставление   депозитарныхуслуг  на  единых равноправных условиях всем клиентам и не  вправеотказать заявителю в заключении депозитарного договора при условиисоблюдения заявителем внутренних документов  депозитария.   6.4.  Депозитарий имеет право на основании договора  с  другимидепозитариями  привлекать их к исполнению  своих  обязанностей  похранению  сертификатов ценных бумаг и/или  учету  прав  на  ценныербумаги  депонентов  (т.е.  право становиться  депонентом  другогодепозитария   или   принимать   в   качестве   депонента    другойдепозитарий), если это прямо не запрещено депозитарным договором ис  письменного  разрешения депонента,  если  это  не  оговорено  вдепозитарном договоре.   При  переводе  ценных  бумаг из одного  депозитария  в  другой,данные  депозитарии  обязаны  заключить  междепозитарный  договор.Междепозитарный   договор  должен  содержать  функции,   права   иобязанности депозитариев при переводе ценных бумаг, сроки действиядоговора.   6.5.   Депозитарный    договор    может   содержать   следующие существенные условия:   а) сведения о депозитарии и депоненте;   б)  однозначное  определение предмета договора:  предоставлениеуслуг  по хранению ценных бумаг/денежных средств и/или учету  правпо  тем  ценным бумагам, которые хранятся в депозитариях, а  такжеуслуг   по   осуществлению  соответствующих  видов   деятельности,сопутствующих депозитарной;   в)  порядок поручений и распоряжения депонентом депонированнымив депозитарии ценными бумагами и денежными средствами;   г) срок действия договора;   д)  указание  на то, что депозитарий не является  собственникомценных бумаг/ денежных средств депонента, переданных депозитарию;   е)   возможность  или  невозможность  депозитария  передоверятьхранение ценных бумаг депонента другим депозитариям;   ж)    ответственность   депозитария   за   убытки,   понесенныедепонентом  из-за  несоблюдения депозитарием  условий  договора  инормативных  правовых  актов Кыргызской  Республики,  регулирующихдеиозитарную деятельность;   з)  размер  и порядок оплаты услуг депозитария, предусмотренныхдоговором,  а также возможные полномочия депозитария  по  взиманиюплаты  за  свои услуги за счет каких-либо видов доходов по  ценнымбумагам  или  отчуждения ценных бумаг, находящихся на  хранении  вдепозитарии;   и)   форму  и  периодичность   отчетности   депозитария   переддепонентом;   к)   права   и   обязанности  сторон,   включая   обязательстводепозитария по сохранению конфиденциальной информации по операциями состоянию счета депо депонента;   л)  ответственность  сторон  за  нарушение  условий  договора и правил депозитарной деятельности.   6.6.  Депозитарный   договор   может   включать  в  себя  такжеследующие обязанности депозитария:   а)  регистрировать  факты обременения  ценных  бумаг  депонентаобязательствами (факты наложения обязательств на ценные  бумаги  вслучае оформления их под залог);   б)  уведомлять  каждого  из  своих  кредиторов,  предоставившихдепозитарию  кредит под обеспечение, о невозможности притязаний  кценным бумагам и денежным средствам депонента;   в)   не   предпринимать  иных  действий  в   отношении   ценныхбумаг/денежных  средств депонента, кроме действий, предпринимаемыхпо указаниям депонента, представленным в определенной депозитарнымдоговором форме;   г)   осуществлять  права  в  отношении  ценных   бумаг/денежныхсредств депонента только в соответствии с распоряжениями депонентаи   запрашивать   распоряжения  депонента  с  тем,   чтобы   иметьвозможность своевременно осуществлять такие права;   д)  не  представлять  кому-либо, кроме  случаев  и  в  объемах,определенных нормативными правовыми актами Кыргызской  Республики,какую-либо информацию о депоненте и его счете;   е)   регистрироваться  при  наличии  разрешения   депонента   удержателя реестра в качестве номинального держателя или у  другогономинального держателя принятых на хранение именных ценных бумаг;   ж)  вести  отдельный от других счет депо депонента с  указаниемдаты  и  основания  каждой операции зачисления и  списания  ценныхбумаг/денежных средств со счета;   з)  подтверждать  путем  выдачи выписок  со  счета  депо  любыеизменения количества ценных бумаг/суммы денежных средств на счете;   и)   при   получении  доходов  по  ценным  бумагам   депонента,переводить  их  на счет депонента в дегозитарии в  течение  одногооперационного дня;   к)   обеспечивать  по  распоряжению  депонента  снятие   ценныхбумаг/денежных средств с хранения путэм оформления и выдачи ценныхбумаг  (наличной формы выпуска) или перевода ценных бумаг/денежныхсредств  на  счета  депо  депонента в другие  депозитарии  или  налицевые счета дегонентов/клиентов в реестре акционеров и расчетныесчета в коммерческих банках дег онентов/клиентов;   л)  исполнять  распоряжения депонента о переводе третьим  лицамценных бумаг/денежных средств депонента;   м)  обязательство  депозитария  не  использовать  информацию  одепоненте  и  его счете депо для совершения деяний, наносящих  илимогущих нанести ущерб законным правам и интересам депонента.   6.7.  В случае, если указанные в пунктах 6.5. и 6.6. настоящегоПоложения существенные условия и обязанности депозитария  отраженыво внутренних документах депозитария, данные условия и обязанностимогут  не  включаться  в Депозитарный договор.  В  этом  случае  впредложении   о   заключении  депозитарного   договора   заявительобязательно  должен  отметить, что  он  ознакомлен  с  внутреннимидокументами депозитария.   6.8.  Депозитарий не вправе включать в Депозитарный  договор  вкачестве   обязательного   условия   его   заключения   какие-либоограничения прав депонента по распоряжению депонированными ценнымибумагами/денежными средствами или по реализации  депонентом  прав,удостоверенных  депонированными ценными бумагами,  за  исключениемограничений,  указанных  в нормативных правовых  актах  КыргызскойРеспублики или решении о выпуске данных ценных бумаг.   6.9.   Помимо  вышеперечисленного  депозитарный  договор  можетсодержать    и    другие   условия   осуществления    депозитарнойдеятельности,  не  противоречащие настоящему  Положению  и  другимнормативным правовым актам Кыргызской Республики.                        VII. Операции со счетами депо      7.1.    Депозитарий    обязан   иметь   внутренние    документыдепозитария, которые содержат полное описание:   - конструкции  счета  депо  и информации, содержащейся  в счетедепо;   - всех  осуществляемых  депозитарием операций со счетами депо ипорядка их учета;   - контроля  за  доступом к хранящимся  ценным  бумагам/денежнымсредствам и учетным записям:   -  состава  персонала, допускаемого для проведения  операций  сденежными средствами и ценными бумагами;   - меры по обеспечению целостности данных и дублирующих систем;   -  форм документов и порядка документооборота в депозитарии,  атакже между депозитарием и сто клиентами;   - системы   мер   в   случае   пожара,  стихийного бедствия иливторжения.   7.2.   Операции  со  счетами  депо  осуществляются  только   наосновании   поручений   и   завершаются   составлением    отчетныхдокументов.   7.3.  Принятие ценных бумаг/денежных средств на учет и хранениепроизводится   на  основании  поручения  депонента   на   передачу(зачисление) ценных бумаг/денежных средств для хранения  и  учета.Оформление   депозитария   в   качестве   номинального   держателяосуществляется на основе депозитарного договора и в соответствии снормативными правовыми актами Кыргызской Республики.   7.4.  Депозитарий обязан вести учет информации о  всех  случаяхобременения   обязательствами   ценных   бумаг/денежных   средств,находящихся   на   хранении  в  депозитарии.  Обременение   ценныхбумаг/денежных средств обязательствами приводит к ограничениям  напереводы  ценных бумаг/денежных средств. Основанием для выполненияопераций  по  обременению ценных бумаг/денежных  средств  являетсясоответствующее  распоряжение депонента  либо  уполномоченного  имлица и решения судебных органов.   7.5.  Закрытие  счета  депо  осуществляется  в  соответствии  споручением  клиента.  уюлномоченного  им  лица  либо  по   решениюправопреемника или суда. В случае наличия на счете депо каких-либоценных  бумаг/денежных средств счет не может  быть  закрыт.  Передзакрытием счета остающиеся на нем ценные бумаги/денежные  средствадолжны  быть  переведены  на другой счет  депо  ипи  лицевой  счетдепонента/клиента депонента в реестре акционеров и  иной  счет  наосновании поручения депонента (или его правопреемника),   7.7.  Уполномоченный  государственный  орган  по  рынку  ценныхбумаг  устанавливает  единые  стандартные  правила  заключения   иоформления операций с ценными бумагами, ведения учета и отчетностипо этим операциям.   78.  Авторизованные депоненты осуществляют раскрытие информациив   соответствии   с  нормативными  правовыми  актами   КыргызскойРеспублики.                        VIII  Конструкция счета депо                                      8.1.  Ценные  бумаги  учитываются в штуках,  денежные  средстваучитываются   в  национальной  и  иностранных  валютах,   долговыеобязательства могут учитываться в суммарной номинальной стоимости.   8.2.   Счет   депо  включает  в  себя  анкету  счета   депо   исовокупность   операционных  записей,  содержащих  информацию   обучитываемых на счете ценных бумаг и денежных средств.   Анкета  счета  депо  содержит информацию, относящуюся  к  счетудепо  в  целом,  а  операционная запись  соответствует  некоторомуколичеству  ценных  бумаг  одного типа,  а  также  сумме  денежныхсредств, находящихся в одном и том же режиме хранения, в  одном  итом  же  разделе  счета  депо. У каждого  счета  депо  может  бытьмножество субсчетов.   8.3.  Депозитарий  учитывает  ценные  бумаги/денежные  средствавсех   депонентов  по  принципу  двойной  записи  в   разрезе   ихпринадлежности  (по "пассиву депо") и в разрезе их места  хранения(по   "активу  депо").  В  соответствии  с  этим,  счета  депо   вдепозитарии можно разделить на "активные" (для учета мест храненияценных   бумаг/денежных   средств)  и   "пассивные"   (для   учетапринадлежности ценных бумаг/денежных средств).   Таким  образом, применяется балансовый принцип построения учетаценных бумаг/денежных средств в депозитарии "баланс депо".   8.4.    Ценные   бумаги/денежные   средства,   учитываемые    вдепозитарии  и  принадлежащие  его депонентам,  не  отражаются  поосновному бухгалтерскому балансу депозитария. Они учитываются лишьвне основного бухгалтерского баланса - на внебалансовых счетах.   Если же депозитарий является владельцем части ценных бумаг,  имже  учитываемых, то он отражает эти ценные бумаги,  как  на  своемосновном  бухгалтерском балансе, так и в балансе депо  (когда  самдепозитарий указан в качестве владельца счета депо - депонента).   8.5. В конструкции счета депо применяются следующие коды:   Код ценной бумаги - это принятый в депозитарии  регистрационныйкод ценных бумаг каждого типа.   Код  режима  хранения - принятый в депозитарии внутренний  код,определяющий   совокупность   возможных   действий    с    ценнымибумагами/денежными средствами депонента.   Код  места  хранения  -  принятый  в  депозитарии  номер  местахранения  ценных  бумаг/денежных  средств,  учет  которых  доверенданному депозитарию его депонентами.                IX. Особенности учета денежных средств.                     Клиринг денежных средств.      9.1.    Для    учета   денежных   средств   депонентов/клиентовдепозитарий открывает в расчетном банке счета.   9.2.  Во  внутренней  системе депозитарного  учета  депозитарийоткрывает  и  обслуживает счета депоо для учета  денежных  средствдепонента/клиентов,   на  которые  зачисляются   или   списываютсяденежные  средства в соответствии с поступлением или снятием  на/ссоответствующий счет в расчетном банке и проведенными операциями сценными бумагами   9.3.    Перемещение   денежных   средств   по    счетам    депоосуществляется  на основании поручений депонентов  или  вследствиевыполнения  обязательств  депонента по  совершенным  операциям  поценным   бумагам.  Исполнение  поручений  депонентов  на   переводденежных  средств  должно осуществляться  в  срок  не  более  трехбанковский дней.   9.4.   Порядок   осуществления   "клиринга   денежных   средствустанавливается   во   внутренних   документах    депозитария    всоответствии   с   нормативными   правовыми   актами    КыргызстанРеспублики.          X. Реорганизация и прекращение деятельности депозитариев      10.1. Реорганизация депозитария осуществляется в порядке  и  наусловиях, предусмотренных нормативными правовыми актами КыргызстанРеспублики.   10.2.  Депозитарий прекращает свою депозитарную деятельность  смомента  отзыва  уполномоченным государственным органом  по  рынкуценных    бумаг   лицензии   на   осуществление   профессиональнойдеятельности по ценным бумагам.   10.3.  Прекращение  деятельности депозитария  как  юридическоголица  осуществляется в порядке, предусмотренном  законодательствомКыргызстан    Республики.   О   прекращении   своей   деятельностидепозитарий    обязан   уведомить   клиента    и    уполномоченныйгосударственный  орган  по рынку ценных  бумаг  в  течение  одногомесяца с момента принятия соответствующего решения.   В  течение  двух  месяцев с момента уведомления  о  прекращениидеятельности   депозитарий  обязан  передать  все  вверенные   емудепонентами  ценные бумаги и денежные средства. В  случае  если  вуказанный срок депонент не дал поручение на возврат ценных  бумаг,депозитарий  вправе самостоятельно вывести эти  ценные  бумаги  изсвоего номинального держания.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k0slf_a-ryw3m_mcmcl1">
      <w:r>
        <w:rPr>
          <w:rFonts w:ascii="Arial" w:cs="Arial" w:eastAsia="Arial" w:hAnsi="Arial"/>
          <w:color w:val="132D3F"/>
          <w:sz w:val="16"/>
          <w:szCs w:val="16"/>
          <w:u w:val="single"/>
        </w:rPr>
        <w:t xml:space="preserve">dalil.kg/document/30820</w:t>
      </w:r>
    </w:hyperlink>
  </w:p>
  <w:p>
    <w:pPr>
      <w:spacing w:after="0" w:before="40"/>
      <w:jc w:val="center"/>
    </w:pPr>
    <w:hyperlink w:history="1" r:id="rIded6muv1s2trh-tyjgwf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ns8ca4y6cmq5yxdzj1r" Type="http://schemas.openxmlformats.org/officeDocument/2006/relationships/hyperlink" Target="https://dalil.kg/document/202591" TargetMode="External"/><Relationship Id="rIdg_6f5_aehtv1o0fhhac0y" Type="http://schemas.openxmlformats.org/officeDocument/2006/relationships/hyperlink" Target="https://dalil.kg/document/30819" TargetMode="External"/><Relationship Id="rIdigbfpivozus_esdp06wdv" Type="http://schemas.openxmlformats.org/officeDocument/2006/relationships/hyperlink" Target="https://dalil.kg/document/104" TargetMode="External"/><Relationship Id="rIdwzth4fzbdiwmtiznuek_7"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k0slf_a-ryw3m_mcmcl1" Type="http://schemas.openxmlformats.org/officeDocument/2006/relationships/hyperlink" Target="https://dalil.kg/document/30820" TargetMode="External"/><Relationship Id="rIded6muv1s2trh-tyjgwf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2026-10-01T12:11:53.257Z</dcterms:created>
  <dcterms:modified xsi:type="dcterms:W3CDTF">2026-10-01T12:11:53.257Z</dcterms:modified>
</cp:coreProperties>
</file>

<file path=docProps/custom.xml><?xml version="1.0" encoding="utf-8"?>
<Properties xmlns="http://schemas.openxmlformats.org/officeDocument/2006/custom-properties" xmlns:vt="http://schemas.openxmlformats.org/officeDocument/2006/docPropsVTypes"/>
</file>