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nfn0a3dtjaufsp9roqz7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февраля 1997 года N 82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Джалал-Абадской области     Правительство  Кыргызской Республики отмечает,   что  в  1995-1996годах   на   проведение весенне-полевых и уборочных  работ  в  Джалал-Абадской   области  было  выделено  57  млн.сомов  целевых   кредитныхресурсов.    Как показали  проверки,  проведенные  депутатской группой Собраниянародных  представителей  Жогорку  Кенеша  Кыргызской   Республики   иГосударственной   финансовой инспекцией при  Правительстве  КыргызскойРеспублики,   Джалал-Абадская областная государственная администрация,областной   департамент  сельского  хозяйства   и   продовольствия   иподведомственные   районные  организации  не  обеспечили   необходимыйконтроль  за  полным  и  целевым  использованием  выделенных  средств,оперативным   доведением  их  до  товаропроизводителей   и   проявлялинеразборчивость в выборе поставщиков.    Областной   департамент   сельского   хозяйства  и  продовольствияперечислил  часть средств коммерческим структурам,  многие из  которыхкрайне  безответственно отнеслись к выполнению контрактов и договоров,недопоставляя на значительные суммы товарно-материальных  ценностей  инезаконно используя государственные средства в собственных интересах.    Например,   Джалал-Абадским  областным   департаментом   сельскогохозяйства    и    продовольствия   (бывший   заместитель  генеральногодиректора  Молдошбаев  Б.)  13 апреля 1995 года  было  перечислено  нарасчетный   счет посредника  фирмы  "Джалал-Абад  ТЭФ"  1500 тыс.сомовза  713  тыс.литров  дизтоплива со сроком поставки в  течение  недели.Однако  базой  недопоставлено 132 тыс.литров на сумму 283,6 тыс.сомов,которые до настоящего времени находятся в обороте этой базы.  По фактувозбуждено  уголовное дело, которое в данное время находится на стадиирасследования.    Проверкой   также  установлены  факты  отвлечения  государственныхкредитных    средств  на  другие  цели,   в  частности  на   погашениезадолженности  по  налогам,   отпуск  горюче-смазочных  материалов   идругих     материальных   ценностей,    приобретенных    за   кредиты,предприятиям   и  организациям  ,не  имеющим  отношения   к   сельскимтоваропроизводителям.    По настоянию   руководителей   Джалал-Абадской  областной  таможниК.Узакбаева,    областной   налоговой   инспекции   Т.Койчуманова    иобластного  финансового управления Э.Беримкулова областное объединениесельхозслужб из выделенных кредитных ресурсов на приобретение  горюче-смазочных материалов  перечислило  700 тыс.сомов в бюджет как акцизныйналог за фирму "А и К".  Однако до настоящего времени фирмой  в   счетпогашения    этих   средств   дизтопливо  не  поставлено.    Областнойарбитражный  суд  24 апреля 1996 года принял решение  о  взыскании  сосчета  фирмы  "  А  и К " в  пользу областного департамента  сельскогохозяйства и продовольствия 592,7 тыс. сомов.    По указанию  бывшего заместителя генерального директора областногодепартамента  сельского хозяйства и продовольствия Молдошбаева  Б.   3апреля   1995 года кредит в сумме 50 тыс.сомов был перечислен на  счетДжалал-Абадского  сельхозэнерго для закупки  кабеля,  электропроводов,трансформаторов  и  ремонта подстанций.  Однако до настоящего  временисумма  не возмещена.  С учетом процентов долг облсельхозэнерго  достигуже  68,7 тыс.сомов.    Множество случаев незаконного отвлечения кредита  не  по  целевомуназначению  установлено в районах области.  Например,  в  Уч-Терекскомрайоне  по  указанию  бывшего заместителя главы Уч-Терекской  районнойгосударственной   администрации  Маданбекова   Б.   приобретенные   загосударственные  кредиты горюче-смазочные материалы раздавались  такиморганизациям,  как районный суд,  РОВД, районная налоговая  инспекция,районная    больница,     санэпидемстанция,     районное     отделение"Кыргызтелекома", районное отделение "Кыргызайылкомок",   нефтебаза  идругим    организациям,    не    имеющим    прямого    отношения     ксельскохозяйственному  производству.  В  результате только в 1995 годубыло роздано 428 кг автола, 2530 литров автобензина, более 20 тыс.тонндизтоплива на общую сумму 53,9 тыс.сомов.    В  Токтогульском   районе   по указанию начальника  Токтогульскогорайонного  сельхозуправления Жунусалиева Б. не по целевому  назначениюбыли  отпущены   семена кукурузы,  семена пшеницы  и  горюче-смазочныематериалы на сумму 25,2 тыс.сомов.    Кредитные    ресурсы,    выделенные   Правительством    КыргызскойРеспублики,   в   основном  распределялись  областной  государственнойадминистрацией.    Как   установлено  встречными  проверками,   многие  хозяйства   икоммерческие  структуры,   получив значительные  суммы  госкредита  наконкретные цели,  в последующем расходовали их по своему усмотрению надругие   нужды.  Так,  по  ходатайству  заместителя  главы  Ак-Сыйскойрайонной   государственной  администрации  Курбанова  А.  Министерствосельского   и  водного  хозяйства  Кыргызской  Республики  перечислилоколхозу  "Дружба"  Московского района 130 тыс.сомов на  закупку  семянпшеницы  сорта  "Интенсивный" в количестве 50 тонн  для  хозяйств  Ак-Сыйского  района  Джалал-Абадской области.  Фактически  семян  пшеницыполучено  на сумму 11,3 тыс. сомов. На оставшуюся сумму были закупленымука пшеничная, стиральный порошок и мешкотара.    Аналогично  на  расчетный  счет  колхоза  им.Энгельса  Московскогорайона  были  перечислены  750 тыс.сомов  кредита  для  закупки  семянпшеницы   хозяйствам  Токтогульского  района.  Однако,  Токтогульскомурайонному управлению  сельского хозяйства было отпущено семян  пшеницысорта "Интенсивный" всего на 375 тыс.сомов.    На низком  уровне  в Джалал-Абадской области освоен кредит в сумме16,6   млн.сомов,    выделенный  на  закупку  минеральных    удобренийсогласно постановлению Правительства Кыргызской Республики от 6 января1996   года   N   5   "О   государственном   стимулировании   сельскихтоваропроизводителей  в увеличении производства зерна в 1996 году".  Всоответствии  с  контрактами Джалал-Абадского областного  департаментасельского   хозяйства  и   продовольствия  с  совместным  предприятием"Наука"  и фирмой "Триада" на данную сумму предполагалось в течение  1квартала   1996  года  закупить  10 тыс.тонн минеральных  удобрений  .Однако совместным предприятием "Наука" и фирмой "Триада" недопосталеныминеральные  удобрения соответственно на сумму 1100  тыс.сомов  и  158тыс.сомов.   Только  6 ноября 1996 года фирмой "Триада"  возвращено  вЦентральное     казначейство    Министерства    финансов    КыргызскойРеспублики 154 тыс.сомов.    Серьезные   недоработки   и  формализм  допущены   Джалал-Абадскимобластным департаментом сельского хозяйства и продовольствия в  работепо  заключению  договоров  и оформлению  долговых   обязательств   подвыделяемые  кредиты,   в результате возвратность выделенных  кредитныхресурсов в установленные сроки не гарантирована.    Так,  в  счет  товарного  кредита, выделенного  в  соответствии  сраспоряжением  Правительства Кыргызской Республики от 26  января  1996года   N  19-р  на  приобретение гужевых комплектов ,  Джалал-Абадскойобластной  ассоциации  "Дыйкан-Ордо"  выделено  согласно  договору   среспубликанской ассоциацией  "Дыйкан-Ордо" 1242 гужевых  комплекта  насумму  1065,6  тыс сомов. Встречной проверкой на фабрике  "Камбар-Ата"установлено  ,  что  Джалал-Абадской  областной  ассоциацией  "Дыйкан-Ордо"  получены 868 гужевых комплектов на 744,8 тыс сомов  и  на  47,7тыс.сомов  имущества,  не  предусмотренного   указанным  распоряжениемПравительства Кыргызской Республики ( всего на сумму 792,5 тыс.сомов).Однако  в  областной  ассоциации на них нет оформленных  документов  (договора    о   залоге,    накладных,   доверенностей)   в   получениикрестьянскими , фермерскими хозяйствами.    Правительство Кыргызской Республики постановляет:    1. За бесконтрольность в  использовании  кредитов,  выделенных  наразвитие    сельского   хозяйства  области,    главе   Джалал-Абадскойобластной государственной администрации Бакиеву К.С. строго указать.    2.   Принять   к   сведению,   что  распоряжением  Джалал-Абадскойобластной государственной администрации от 13 мая 1996 года  N  15  занецелевое   и    нерациональное   использование  кредитных   ресурсов,допущение    случаев    длительного    использования     коммерческимиструктурами    государственных   средств    заместитель   генеральногодиректора Джалал-Абадского областного департамента сельского хозяйстваи  продовольствия  Молдошбаев  Б.  и главный  бухгалтер  Ботокулов  Р.освобождены от занимаемой должности.    3.   За  бесконтрольность  в  использовании  выделенных  кредитныхресурсов    генеральному    директору   Джалал-Абадского    областногодепартамента  сельского  хозяйства и продовольствия  Кудайбердиеву  А.объявить строгий выговор и вернуться к его ответственности по итогам 1квартала 1997 года.    4. За несвоевременное принятие мер по возврату кредитных ресурсов,использованных  не  по  назначению,  начальнику управления   сельскогохозяйства  и  продовольствия  Токтогульского  района  Жунусалиеву   Б.объявить строгий выговор.    5. Джалал-Абадской областной государственной администрации принятьбезотлагательные    меры   к   восстановлению    кредитных    средств,использованных  не  по  целевому  назначению,   составить  графики  ихпогашения и ежемесячно докладывать Правительству Кыргызской Республикиоб их выполнении.    6. Контроль  за  исполнением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svtsre_yzseixbiyldc">
      <w:r>
        <w:rPr>
          <w:rFonts w:ascii="Arial" w:cs="Arial" w:eastAsia="Arial" w:hAnsi="Arial"/>
          <w:color w:val="132D3F"/>
          <w:sz w:val="16"/>
          <w:szCs w:val="16"/>
          <w:u w:val="single"/>
        </w:rPr>
        <w:t xml:space="preserve">dalil.kg/document/34178</w:t>
      </w:r>
    </w:hyperlink>
  </w:p>
  <w:p>
    <w:pPr>
      <w:spacing w:after="0" w:before="40"/>
      <w:jc w:val="center"/>
    </w:pPr>
    <w:hyperlink w:history="1" r:id="rIdzrjsstmsgchgqduro20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n0a3dtjaufsp9roqz7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svtsre_yzseixbiyldc" Type="http://schemas.openxmlformats.org/officeDocument/2006/relationships/hyperlink" Target="https://dalil.kg/document/34178" TargetMode="External"/><Relationship Id="rIdzrjsstmsgchgqduro20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2026-09-29T14:50:13.076Z</dcterms:created>
  <dcterms:modified xsi:type="dcterms:W3CDTF">2026-09-29T14:50:13.076Z</dcterms:modified>
</cp:coreProperties>
</file>

<file path=docProps/custom.xml><?xml version="1.0" encoding="utf-8"?>
<Properties xmlns="http://schemas.openxmlformats.org/officeDocument/2006/custom-properties" xmlns:vt="http://schemas.openxmlformats.org/officeDocument/2006/docPropsVTypes"/>
</file>